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C95" w:rsidRPr="00716464" w:rsidRDefault="000C0AF4" w:rsidP="004E1C95">
      <w:pPr>
        <w:pStyle w:val="Titre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716464">
        <w:rPr>
          <w:sz w:val="24"/>
          <w:szCs w:val="24"/>
        </w:rPr>
        <w:t>Filippo CHEN</w:t>
      </w:r>
      <w:r w:rsidR="00886333" w:rsidRPr="00716464">
        <w:rPr>
          <w:sz w:val="24"/>
          <w:szCs w:val="24"/>
        </w:rPr>
        <w:t xml:space="preserve">                                                   </w:t>
      </w:r>
      <w:r w:rsidR="00EA3D60" w:rsidRPr="00716464">
        <w:rPr>
          <w:sz w:val="24"/>
          <w:szCs w:val="24"/>
        </w:rPr>
        <w:t xml:space="preserve">     </w:t>
      </w:r>
      <w:r w:rsidR="00886333" w:rsidRPr="00716464">
        <w:rPr>
          <w:sz w:val="24"/>
          <w:szCs w:val="24"/>
        </w:rPr>
        <w:t xml:space="preserve">  </w:t>
      </w:r>
    </w:p>
    <w:p w:rsidR="004E1C95" w:rsidRPr="00716464" w:rsidRDefault="004E1C95" w:rsidP="004E1C95">
      <w:pPr>
        <w:pStyle w:val="Titre2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4E1C95" w:rsidRPr="00716464" w:rsidRDefault="004E1C95" w:rsidP="004E1C95">
      <w:pPr>
        <w:tabs>
          <w:tab w:val="left" w:pos="1134"/>
          <w:tab w:val="left" w:pos="1276"/>
          <w:tab w:val="left" w:pos="552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4E1C95" w:rsidRPr="00716464" w:rsidSect="004E1C95">
          <w:footerReference w:type="default" r:id="rId7"/>
          <w:pgSz w:w="12240" w:h="15840"/>
          <w:pgMar w:top="851" w:right="1418" w:bottom="1418" w:left="1418" w:header="720" w:footer="720" w:gutter="0"/>
          <w:pgNumType w:start="1"/>
          <w:cols w:num="2" w:space="720"/>
          <w:noEndnote/>
        </w:sectPr>
      </w:pPr>
    </w:p>
    <w:p w:rsidR="004E1C95" w:rsidRPr="00716464" w:rsidRDefault="000C0AF4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4E1C95" w:rsidRPr="00716464" w:rsidSect="004E1C95">
          <w:type w:val="continuous"/>
          <w:pgSz w:w="12240" w:h="15840"/>
          <w:pgMar w:top="851" w:right="1418" w:bottom="1418" w:left="1418" w:header="720" w:footer="720" w:gutter="0"/>
          <w:pgNumType w:start="1"/>
          <w:cols w:space="720"/>
          <w:noEndnote/>
        </w:sectPr>
      </w:pPr>
      <w:r w:rsidRPr="00716464">
        <w:rPr>
          <w:rFonts w:ascii="Times New Roman" w:hAnsi="Times New Roman" w:cs="Times New Roman"/>
          <w:sz w:val="24"/>
          <w:szCs w:val="24"/>
        </w:rPr>
        <w:lastRenderedPageBreak/>
        <w:t>197 Terrasse de l’Université</w:t>
      </w:r>
      <w:r w:rsidR="004E1C95" w:rsidRPr="00716464">
        <w:rPr>
          <w:rFonts w:ascii="Times New Roman" w:hAnsi="Times New Roman" w:cs="Times New Roman"/>
          <w:sz w:val="24"/>
          <w:szCs w:val="24"/>
        </w:rPr>
        <w:br/>
      </w:r>
      <w:r w:rsidRPr="00716464">
        <w:rPr>
          <w:rFonts w:ascii="Times New Roman" w:hAnsi="Times New Roman" w:cs="Times New Roman"/>
          <w:sz w:val="24"/>
          <w:szCs w:val="24"/>
        </w:rPr>
        <w:t>Nanterre  92000</w:t>
      </w:r>
      <w:r w:rsidR="00EA026F" w:rsidRPr="00716464">
        <w:rPr>
          <w:rFonts w:ascii="Times New Roman" w:hAnsi="Times New Roman" w:cs="Times New Roman"/>
          <w:sz w:val="24"/>
          <w:szCs w:val="24"/>
        </w:rPr>
        <w:t xml:space="preserve"> </w:t>
      </w:r>
      <w:r w:rsidR="004E1C95" w:rsidRPr="00716464">
        <w:rPr>
          <w:rFonts w:ascii="Times New Roman" w:hAnsi="Times New Roman" w:cs="Times New Roman"/>
          <w:sz w:val="24"/>
          <w:szCs w:val="24"/>
        </w:rPr>
        <w:br/>
      </w:r>
    </w:p>
    <w:p w:rsidR="002B3B4E" w:rsidRPr="00FA7BE9" w:rsidRDefault="00716464" w:rsidP="002B3B4E">
      <w:pPr>
        <w:tabs>
          <w:tab w:val="left" w:pos="1134"/>
          <w:tab w:val="left" w:pos="1276"/>
          <w:tab w:val="left" w:pos="5103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6464">
        <w:rPr>
          <w:rFonts w:ascii="Times New Roman" w:hAnsi="Times New Roman" w:cs="Times New Roman"/>
          <w:sz w:val="24"/>
          <w:szCs w:val="24"/>
        </w:rPr>
        <w:lastRenderedPageBreak/>
        <w:t>Portable:</w:t>
      </w:r>
      <w:r w:rsidR="005A6C89">
        <w:rPr>
          <w:rFonts w:ascii="Times New Roman" w:hAnsi="Times New Roman" w:cs="Times New Roman"/>
          <w:sz w:val="24"/>
          <w:szCs w:val="24"/>
        </w:rPr>
        <w:t xml:space="preserve"> 06 </w:t>
      </w:r>
      <w:r w:rsidR="000C0AF4" w:rsidRPr="00716464">
        <w:rPr>
          <w:rFonts w:ascii="Times New Roman" w:hAnsi="Times New Roman" w:cs="Times New Roman"/>
          <w:sz w:val="24"/>
          <w:szCs w:val="24"/>
        </w:rPr>
        <w:t>32 06 93 90</w:t>
      </w:r>
      <w:r w:rsidR="004E1C95" w:rsidRPr="00716464">
        <w:rPr>
          <w:rFonts w:ascii="Times New Roman" w:hAnsi="Times New Roman" w:cs="Times New Roman"/>
          <w:sz w:val="24"/>
          <w:szCs w:val="24"/>
        </w:rPr>
        <w:br/>
      </w:r>
      <w:r w:rsidR="00F93779" w:rsidRPr="00716464">
        <w:rPr>
          <w:rFonts w:ascii="Times New Roman" w:hAnsi="Times New Roman" w:cs="Times New Roman"/>
          <w:sz w:val="24"/>
          <w:szCs w:val="24"/>
        </w:rPr>
        <w:t>E-mail:</w:t>
      </w:r>
      <w:r w:rsidR="00F93779" w:rsidRPr="002B3B4E">
        <w:rPr>
          <w:rFonts w:ascii="Times New Roman" w:hAnsi="Times New Roman" w:cs="Times New Roman"/>
          <w:sz w:val="24"/>
          <w:szCs w:val="24"/>
        </w:rPr>
        <w:t>chen.filippo@gmail.co</w:t>
      </w:r>
      <w:r w:rsidR="002B3B4E">
        <w:rPr>
          <w:rFonts w:ascii="Times New Roman" w:hAnsi="Times New Roman" w:cs="Times New Roman"/>
          <w:sz w:val="24"/>
          <w:szCs w:val="24"/>
        </w:rPr>
        <w:t>m</w:t>
      </w:r>
    </w:p>
    <w:p w:rsidR="00FA7BE9" w:rsidRDefault="00FA7BE9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93779" w:rsidRDefault="00D26F2F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Ifpass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D26F2F" w:rsidRPr="00882D90" w:rsidRDefault="00D26F2F" w:rsidP="004E1C95">
      <w:pPr>
        <w:tabs>
          <w:tab w:val="left" w:pos="1134"/>
          <w:tab w:val="left" w:pos="1276"/>
          <w:tab w:val="left" w:pos="5529"/>
        </w:tabs>
        <w:spacing w:after="120" w:line="240" w:lineRule="auto"/>
        <w:rPr>
          <w:rFonts w:ascii="Times New Roman" w:hAnsi="Times New Roman" w:cs="Times New Roman"/>
          <w:color w:val="000000"/>
        </w:rPr>
        <w:sectPr w:rsidR="00D26F2F" w:rsidRPr="00882D90" w:rsidSect="00F93779">
          <w:type w:val="continuous"/>
          <w:pgSz w:w="12240" w:h="15840"/>
          <w:pgMar w:top="851" w:right="1418" w:bottom="1418" w:left="1418" w:header="720" w:footer="720" w:gutter="0"/>
          <w:pgNumType w:start="1"/>
          <w:cols w:num="2" w:space="720"/>
          <w:noEndnote/>
        </w:sectPr>
      </w:pPr>
    </w:p>
    <w:p w:rsidR="00D26F2F" w:rsidRDefault="00882D90" w:rsidP="00D26F2F">
      <w:pPr>
        <w:pStyle w:val="Titre2"/>
        <w:shd w:val="clear" w:color="auto" w:fill="FFFFFF"/>
        <w:tabs>
          <w:tab w:val="left" w:pos="5103"/>
        </w:tabs>
        <w:spacing w:before="0" w:beforeAutospacing="0" w:after="0" w:afterAutospacing="0" w:line="384" w:lineRule="atLeast"/>
        <w:rPr>
          <w:b w:val="0"/>
          <w:sz w:val="22"/>
          <w:szCs w:val="22"/>
        </w:rPr>
      </w:pPr>
      <w:r w:rsidRPr="00882D90">
        <w:rPr>
          <w:b w:val="0"/>
          <w:sz w:val="24"/>
          <w:szCs w:val="24"/>
        </w:rPr>
        <w:lastRenderedPageBreak/>
        <w:t xml:space="preserve">                                                                                     </w:t>
      </w:r>
      <w:r w:rsidR="00D26F2F" w:rsidRPr="00D26F2F">
        <w:rPr>
          <w:b w:val="0"/>
          <w:sz w:val="22"/>
          <w:szCs w:val="22"/>
        </w:rPr>
        <w:t>20 bis Jardins Boieldieu</w:t>
      </w:r>
      <w:r w:rsidR="00D26F2F" w:rsidRPr="00D26F2F">
        <w:rPr>
          <w:b w:val="0"/>
          <w:sz w:val="22"/>
          <w:szCs w:val="22"/>
        </w:rPr>
        <w:br/>
      </w:r>
      <w:r w:rsidR="00D26F2F">
        <w:rPr>
          <w:b w:val="0"/>
          <w:sz w:val="22"/>
          <w:szCs w:val="22"/>
        </w:rPr>
        <w:t xml:space="preserve">                                                                                             </w:t>
      </w:r>
      <w:r w:rsidR="00D26F2F" w:rsidRPr="00D26F2F">
        <w:rPr>
          <w:b w:val="0"/>
          <w:sz w:val="22"/>
          <w:szCs w:val="22"/>
        </w:rPr>
        <w:t>92071 La défense Cedex</w:t>
      </w:r>
    </w:p>
    <w:p w:rsidR="00D26F2F" w:rsidRDefault="00D26F2F" w:rsidP="00D26F2F">
      <w:pPr>
        <w:pStyle w:val="Titre2"/>
        <w:shd w:val="clear" w:color="auto" w:fill="FFFFFF"/>
        <w:spacing w:before="0" w:beforeAutospacing="0" w:after="0" w:afterAutospacing="0" w:line="384" w:lineRule="atLeas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</w:t>
      </w:r>
    </w:p>
    <w:p w:rsidR="004E1C95" w:rsidRPr="00D26F2F" w:rsidRDefault="00D26F2F" w:rsidP="00D26F2F">
      <w:pPr>
        <w:pStyle w:val="Titre2"/>
        <w:shd w:val="clear" w:color="auto" w:fill="FFFFFF"/>
        <w:spacing w:before="0" w:beforeAutospacing="0" w:after="0" w:afterAutospacing="0" w:line="384" w:lineRule="atLeast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</w:t>
      </w:r>
      <w:r w:rsidR="00F93779" w:rsidRPr="00D26F2F">
        <w:rPr>
          <w:b w:val="0"/>
          <w:sz w:val="24"/>
          <w:szCs w:val="24"/>
        </w:rPr>
        <w:t>Nanterre,</w:t>
      </w:r>
      <w:r w:rsidR="000B3928" w:rsidRPr="00D26F2F">
        <w:rPr>
          <w:b w:val="0"/>
          <w:sz w:val="24"/>
          <w:szCs w:val="24"/>
        </w:rPr>
        <w:t xml:space="preserve"> </w:t>
      </w:r>
      <w:r w:rsidR="00F93779" w:rsidRPr="00D26F2F">
        <w:rPr>
          <w:b w:val="0"/>
          <w:sz w:val="24"/>
          <w:szCs w:val="24"/>
        </w:rPr>
        <w:t xml:space="preserve"> le</w:t>
      </w:r>
      <w:r w:rsidR="00455036" w:rsidRPr="00D26F2F">
        <w:rPr>
          <w:b w:val="0"/>
          <w:sz w:val="24"/>
          <w:szCs w:val="24"/>
        </w:rPr>
        <w:t xml:space="preserve"> 4</w:t>
      </w:r>
      <w:r w:rsidR="00EB4534" w:rsidRPr="00D26F2F">
        <w:rPr>
          <w:b w:val="0"/>
          <w:sz w:val="24"/>
          <w:szCs w:val="24"/>
        </w:rPr>
        <w:t xml:space="preserve"> </w:t>
      </w:r>
      <w:r w:rsidR="00455036" w:rsidRPr="00D26F2F">
        <w:rPr>
          <w:b w:val="0"/>
          <w:sz w:val="24"/>
          <w:szCs w:val="24"/>
        </w:rPr>
        <w:t xml:space="preserve">Mai </w:t>
      </w:r>
      <w:r w:rsidR="000B3928" w:rsidRPr="00D26F2F">
        <w:rPr>
          <w:b w:val="0"/>
          <w:sz w:val="24"/>
          <w:szCs w:val="24"/>
        </w:rPr>
        <w:t>2015</w:t>
      </w:r>
    </w:p>
    <w:p w:rsidR="002B3B4E" w:rsidRPr="00716464" w:rsidRDefault="002B3B4E" w:rsidP="002B3B4E">
      <w:pPr>
        <w:tabs>
          <w:tab w:val="left" w:pos="1134"/>
          <w:tab w:val="left" w:pos="1276"/>
        </w:tabs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56F41" w:rsidRPr="00D26F2F" w:rsidRDefault="00EA026F" w:rsidP="006760A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6464">
        <w:rPr>
          <w:rFonts w:ascii="Times New Roman" w:hAnsi="Times New Roman" w:cs="Times New Roman"/>
          <w:b/>
          <w:i/>
          <w:sz w:val="24"/>
          <w:szCs w:val="24"/>
          <w:u w:val="single"/>
        </w:rPr>
        <w:t>Objet</w:t>
      </w:r>
      <w:r w:rsidR="00256F41" w:rsidRPr="00716464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r w:rsidR="00256F41" w:rsidRPr="0071646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16464">
        <w:rPr>
          <w:rFonts w:ascii="Times New Roman" w:hAnsi="Times New Roman" w:cs="Times New Roman"/>
          <w:i/>
          <w:sz w:val="24"/>
          <w:szCs w:val="24"/>
        </w:rPr>
        <w:t>Candidature</w:t>
      </w:r>
      <w:r w:rsidR="00A11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592">
        <w:rPr>
          <w:rFonts w:ascii="Times New Roman" w:hAnsi="Times New Roman" w:cs="Times New Roman"/>
          <w:i/>
          <w:sz w:val="24"/>
          <w:szCs w:val="24"/>
        </w:rPr>
        <w:t>Licenc</w:t>
      </w:r>
      <w:r w:rsidR="00455036">
        <w:rPr>
          <w:rFonts w:ascii="Times New Roman" w:hAnsi="Times New Roman" w:cs="Times New Roman"/>
          <w:i/>
          <w:sz w:val="24"/>
          <w:szCs w:val="24"/>
        </w:rPr>
        <w:t xml:space="preserve">e professionnelle </w:t>
      </w:r>
      <w:r w:rsidR="006760A1" w:rsidRPr="006760A1">
        <w:rPr>
          <w:rFonts w:ascii="Times New Roman" w:hAnsi="Times New Roman" w:cs="Times New Roman"/>
          <w:i/>
          <w:sz w:val="24"/>
          <w:szCs w:val="24"/>
        </w:rPr>
        <w:t>Conseiller</w:t>
      </w:r>
      <w:r w:rsidR="006760A1">
        <w:rPr>
          <w:rFonts w:ascii="Times New Roman" w:hAnsi="Times New Roman" w:cs="Times New Roman"/>
          <w:i/>
          <w:sz w:val="24"/>
          <w:szCs w:val="24"/>
        </w:rPr>
        <w:t xml:space="preserve">, Souscripteur, Gestionnaire en  </w:t>
      </w:r>
      <w:r w:rsidR="006760A1" w:rsidRPr="006760A1">
        <w:rPr>
          <w:rFonts w:ascii="Times New Roman" w:hAnsi="Times New Roman" w:cs="Times New Roman"/>
          <w:i/>
          <w:sz w:val="24"/>
          <w:szCs w:val="24"/>
        </w:rPr>
        <w:t>assurance</w:t>
      </w:r>
      <w:r w:rsidR="006760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5833" w:rsidRPr="006760A1">
        <w:rPr>
          <w:rFonts w:ascii="Times New Roman" w:hAnsi="Times New Roman" w:cs="Times New Roman"/>
          <w:b/>
          <w:i/>
          <w:sz w:val="24"/>
          <w:szCs w:val="24"/>
        </w:rPr>
        <w:t>en alternance</w:t>
      </w:r>
      <w:r w:rsidR="004550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56F41" w:rsidRDefault="00F93779" w:rsidP="009064C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464">
        <w:rPr>
          <w:rFonts w:ascii="Times New Roman" w:hAnsi="Times New Roman" w:cs="Times New Roman"/>
          <w:b/>
          <w:i/>
          <w:sz w:val="24"/>
          <w:szCs w:val="24"/>
          <w:u w:val="single"/>
        </w:rPr>
        <w:t>Pièce jointe :</w:t>
      </w:r>
      <w:r w:rsidRPr="007164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6464">
        <w:rPr>
          <w:rFonts w:ascii="Times New Roman" w:hAnsi="Times New Roman" w:cs="Times New Roman"/>
          <w:i/>
          <w:sz w:val="24"/>
          <w:szCs w:val="24"/>
        </w:rPr>
        <w:t>CV</w:t>
      </w:r>
      <w:r w:rsidR="00716464">
        <w:rPr>
          <w:rFonts w:ascii="Times New Roman" w:hAnsi="Times New Roman" w:cs="Times New Roman"/>
          <w:i/>
          <w:sz w:val="24"/>
          <w:szCs w:val="24"/>
        </w:rPr>
        <w:t>.</w:t>
      </w:r>
    </w:p>
    <w:p w:rsidR="00C1074E" w:rsidRPr="00716464" w:rsidRDefault="00C1074E" w:rsidP="009064C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026F" w:rsidRPr="00FA7BE9" w:rsidRDefault="00716464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FA7BE9">
        <w:rPr>
          <w:rFonts w:ascii="Times New Roman" w:hAnsi="Times New Roman" w:cs="Times New Roman"/>
        </w:rPr>
        <w:t>Madame, Monsieur</w:t>
      </w:r>
    </w:p>
    <w:p w:rsidR="00D26F2F" w:rsidRPr="00FA7BE9" w:rsidRDefault="00412AD6" w:rsidP="009064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Actuellement en seconde année de DUT Techniques de commercialisation spécialisation marketing  à l’IUT de </w:t>
      </w:r>
      <w:r w:rsidR="00882D90">
        <w:rPr>
          <w:rFonts w:ascii="Times New Roman" w:hAnsi="Times New Roman" w:cs="Times New Roman"/>
        </w:rPr>
        <w:t>SCEAUX,</w:t>
      </w:r>
      <w:r>
        <w:rPr>
          <w:rFonts w:ascii="Times New Roman" w:hAnsi="Times New Roman" w:cs="Times New Roman"/>
        </w:rPr>
        <w:t xml:space="preserve"> je souhaite </w:t>
      </w:r>
      <w:r w:rsidR="00D26F2F">
        <w:rPr>
          <w:rFonts w:ascii="Times New Roman" w:hAnsi="Times New Roman" w:cs="Times New Roman"/>
        </w:rPr>
        <w:t>poursuivre mes études en me spécialisant dans le</w:t>
      </w:r>
      <w:r>
        <w:rPr>
          <w:rFonts w:ascii="Times New Roman" w:hAnsi="Times New Roman" w:cs="Times New Roman"/>
        </w:rPr>
        <w:t xml:space="preserve"> domaine </w:t>
      </w:r>
      <w:r w:rsidR="00794247">
        <w:rPr>
          <w:rFonts w:ascii="Times New Roman" w:hAnsi="Times New Roman" w:cs="Times New Roman"/>
        </w:rPr>
        <w:t>de l’</w:t>
      </w:r>
      <w:r>
        <w:rPr>
          <w:rFonts w:ascii="Times New Roman" w:hAnsi="Times New Roman" w:cs="Times New Roman"/>
        </w:rPr>
        <w:t>assurance</w:t>
      </w:r>
      <w:r w:rsidR="00D26F2F">
        <w:rPr>
          <w:rFonts w:ascii="Times New Roman" w:hAnsi="Times New Roman" w:cs="Times New Roman"/>
        </w:rPr>
        <w:t>. J’ai choisi votre institut afin d’obtenir une licence professionnelle assurance</w:t>
      </w:r>
      <w:r w:rsidR="00794247">
        <w:rPr>
          <w:rFonts w:ascii="Times New Roman" w:hAnsi="Times New Roman" w:cs="Times New Roman"/>
        </w:rPr>
        <w:t>,</w:t>
      </w:r>
      <w:r w:rsidR="00D26F2F">
        <w:rPr>
          <w:rFonts w:ascii="Times New Roman" w:hAnsi="Times New Roman" w:cs="Times New Roman"/>
        </w:rPr>
        <w:t xml:space="preserve"> mention </w:t>
      </w:r>
      <w:r w:rsidR="006760A1" w:rsidRPr="006760A1">
        <w:rPr>
          <w:rFonts w:ascii="Times New Roman" w:hAnsi="Times New Roman" w:cs="Times New Roman"/>
        </w:rPr>
        <w:t>Conseiller, Souscripteur, Gestionnaire en assurance</w:t>
      </w:r>
      <w:r w:rsidR="006760A1">
        <w:rPr>
          <w:rFonts w:ascii="Times New Roman" w:hAnsi="Times New Roman" w:cs="Times New Roman"/>
        </w:rPr>
        <w:t>,</w:t>
      </w:r>
      <w:r w:rsidR="00D26F2F">
        <w:rPr>
          <w:rFonts w:ascii="Times New Roman" w:hAnsi="Times New Roman" w:cs="Times New Roman"/>
        </w:rPr>
        <w:t xml:space="preserve"> en apprentissage. </w:t>
      </w:r>
    </w:p>
    <w:p w:rsidR="009064CC" w:rsidRDefault="00D26F2F" w:rsidP="009064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Votre formation m’intéresse énormément car elle me permettra une insertion rapide dans le marché du travail grâce au contrat en apprentissage qui me familiarisera à la vie active </w:t>
      </w:r>
      <w:r w:rsidR="00B50C68">
        <w:rPr>
          <w:rFonts w:ascii="Times New Roman" w:hAnsi="Times New Roman" w:cs="Times New Roman"/>
        </w:rPr>
        <w:t>avec les 3 jours en entreprise ainsi que les 2 jours en formation.</w:t>
      </w:r>
      <w:r>
        <w:rPr>
          <w:rFonts w:ascii="Times New Roman" w:hAnsi="Times New Roman" w:cs="Times New Roman"/>
        </w:rPr>
        <w:t xml:space="preserve"> </w:t>
      </w:r>
      <w:r w:rsidR="0045588C">
        <w:rPr>
          <w:rFonts w:ascii="Times New Roman" w:hAnsi="Times New Roman" w:cs="Times New Roman"/>
        </w:rPr>
        <w:t xml:space="preserve"> J</w:t>
      </w:r>
      <w:r w:rsidR="0045588C" w:rsidRPr="0045588C">
        <w:rPr>
          <w:rFonts w:ascii="Times New Roman" w:hAnsi="Times New Roman" w:cs="Times New Roman"/>
        </w:rPr>
        <w:t>’apprécie particulièrement la voie de l’alternance pour sa façon concrète à laquelle on peut appliquer ce que l’on nous enseigne en formation</w:t>
      </w:r>
      <w:r w:rsidR="009064CC">
        <w:rPr>
          <w:rFonts w:ascii="Times New Roman" w:hAnsi="Times New Roman" w:cs="Times New Roman"/>
        </w:rPr>
        <w:t>.</w:t>
      </w:r>
      <w:r w:rsidR="009064CC">
        <w:rPr>
          <w:rFonts w:ascii="Times New Roman" w:hAnsi="Times New Roman" w:cs="Times New Roman"/>
        </w:rPr>
        <w:br/>
      </w:r>
      <w:r w:rsidR="009064CC" w:rsidRPr="0045588C">
        <w:rPr>
          <w:rFonts w:ascii="Times New Roman" w:hAnsi="Times New Roman" w:cs="Times New Roman"/>
        </w:rPr>
        <w:t>Afin d’assurer ma réussite du cursus je compte faire preuve de persévérance, d’assiduité et également d’une bonne organisation, tout au long de mes études.</w:t>
      </w:r>
    </w:p>
    <w:p w:rsidR="009064CC" w:rsidRDefault="00B50C68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B50C68">
        <w:rPr>
          <w:rFonts w:ascii="Times New Roman" w:hAnsi="Times New Roman" w:cs="Times New Roman"/>
        </w:rPr>
        <w:t xml:space="preserve">Fils de parents commerçants, je suis motivé pour poursuivre mes études dans </w:t>
      </w:r>
      <w:r>
        <w:rPr>
          <w:rFonts w:ascii="Times New Roman" w:hAnsi="Times New Roman" w:cs="Times New Roman"/>
        </w:rPr>
        <w:t xml:space="preserve">un milieu où il y a le contact avec la clientèle. En effet mes parents ont toujours pu compter sur mon aide pour leur activité. A ces occasions j’ai pu acquérir des bonnes bases de relation clientèle. </w:t>
      </w:r>
    </w:p>
    <w:p w:rsidR="0045588C" w:rsidRDefault="00B50C68" w:rsidP="009064C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plus j’ai eu des expériences professionnelles </w:t>
      </w:r>
      <w:r w:rsidR="0031447B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entrepris</w:t>
      </w:r>
      <w:r w:rsidR="0031447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lors de mes stages et emplois saisonniers, qui m’ont permis d’améliorer mon aisance orale et savoir expliquer </w:t>
      </w:r>
      <w:r w:rsidR="002C179A">
        <w:rPr>
          <w:rFonts w:ascii="Times New Roman" w:hAnsi="Times New Roman" w:cs="Times New Roman"/>
        </w:rPr>
        <w:t>clairement avec conviction que ç</w:t>
      </w:r>
      <w:r>
        <w:rPr>
          <w:rFonts w:ascii="Times New Roman" w:hAnsi="Times New Roman" w:cs="Times New Roman"/>
        </w:rPr>
        <w:t>a soit en face à face mais aussi au téléphone.</w:t>
      </w:r>
      <w:r w:rsidR="0045588C">
        <w:rPr>
          <w:rFonts w:ascii="Times New Roman" w:hAnsi="Times New Roman" w:cs="Times New Roman"/>
        </w:rPr>
        <w:t xml:space="preserve">  </w:t>
      </w:r>
      <w:r w:rsidR="009064CC">
        <w:rPr>
          <w:rFonts w:ascii="Times New Roman" w:hAnsi="Times New Roman" w:cs="Times New Roman"/>
        </w:rPr>
        <w:br/>
      </w:r>
      <w:r w:rsidR="0045588C">
        <w:rPr>
          <w:rFonts w:ascii="Times New Roman" w:hAnsi="Times New Roman" w:cs="Times New Roman"/>
        </w:rPr>
        <w:t xml:space="preserve">Au cours de mon DUT Techniques de commercialisation j’ai pu apprendre de nombreuses choses dans le milieu du commerce et du marketing, de manière générale. </w:t>
      </w:r>
      <w:r w:rsidR="009064CC">
        <w:rPr>
          <w:rFonts w:ascii="Times New Roman" w:hAnsi="Times New Roman" w:cs="Times New Roman"/>
        </w:rPr>
        <w:br/>
      </w:r>
      <w:r w:rsidR="0045588C">
        <w:rPr>
          <w:rFonts w:ascii="Times New Roman" w:hAnsi="Times New Roman" w:cs="Times New Roman"/>
        </w:rPr>
        <w:t xml:space="preserve">Ainsi je souhaite maintenant me spécialiser dans un domaine plus précis tel que celui de l’assurance. </w:t>
      </w:r>
    </w:p>
    <w:p w:rsidR="00C1074E" w:rsidRPr="00FA7BE9" w:rsidRDefault="0045588C" w:rsidP="00906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dans la continuité de ces expériences et de ce DUT Techniques de commercialisation  que j’ai choisi de m’orienter vers ce cursus qui correspond à mes attentes d’enseignements. </w:t>
      </w:r>
      <w:r w:rsidR="009064CC">
        <w:rPr>
          <w:rFonts w:ascii="Times New Roman" w:hAnsi="Times New Roman" w:cs="Times New Roman"/>
        </w:rPr>
        <w:br/>
      </w:r>
      <w:r w:rsidR="009064CC" w:rsidRPr="009064CC">
        <w:rPr>
          <w:rFonts w:ascii="Times New Roman" w:hAnsi="Times New Roman" w:cs="Times New Roman"/>
        </w:rPr>
        <w:t>Votre cursus et votre institut seront</w:t>
      </w:r>
      <w:r w:rsidR="009064CC">
        <w:rPr>
          <w:rFonts w:ascii="Times New Roman" w:hAnsi="Times New Roman" w:cs="Times New Roman"/>
        </w:rPr>
        <w:t>,</w:t>
      </w:r>
      <w:r w:rsidR="009064CC" w:rsidRPr="009064CC">
        <w:rPr>
          <w:rFonts w:ascii="Times New Roman" w:hAnsi="Times New Roman" w:cs="Times New Roman"/>
        </w:rPr>
        <w:t xml:space="preserve"> pour moi</w:t>
      </w:r>
      <w:r w:rsidR="009064CC">
        <w:rPr>
          <w:rFonts w:ascii="Times New Roman" w:hAnsi="Times New Roman" w:cs="Times New Roman"/>
        </w:rPr>
        <w:t xml:space="preserve"> </w:t>
      </w:r>
      <w:r w:rsidR="009064CC" w:rsidRPr="009064CC">
        <w:rPr>
          <w:rFonts w:ascii="Times New Roman" w:hAnsi="Times New Roman" w:cs="Times New Roman"/>
        </w:rPr>
        <w:t>la meilleure voie pour atteindre mes objectifs.</w:t>
      </w:r>
    </w:p>
    <w:p w:rsidR="009064CC" w:rsidRPr="009064CC" w:rsidRDefault="009064CC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9064CC">
        <w:rPr>
          <w:rFonts w:ascii="Times New Roman" w:hAnsi="Times New Roman" w:cs="Times New Roman"/>
        </w:rPr>
        <w:t>En espérant vous avoir persuadé  de ma motivation sincère.</w:t>
      </w:r>
    </w:p>
    <w:p w:rsidR="009064CC" w:rsidRPr="009064CC" w:rsidRDefault="009064CC" w:rsidP="009064CC">
      <w:pPr>
        <w:spacing w:line="240" w:lineRule="auto"/>
        <w:jc w:val="both"/>
        <w:rPr>
          <w:rFonts w:ascii="Times New Roman" w:hAnsi="Times New Roman" w:cs="Times New Roman"/>
        </w:rPr>
      </w:pPr>
      <w:r w:rsidRPr="009064CC">
        <w:rPr>
          <w:rFonts w:ascii="Times New Roman" w:hAnsi="Times New Roman" w:cs="Times New Roman"/>
        </w:rPr>
        <w:t>Veuillez agréer Madame, Monsieur, l’expression de mes salutations distinguées.</w:t>
      </w:r>
    </w:p>
    <w:p w:rsidR="000F6288" w:rsidRPr="00FA7BE9" w:rsidRDefault="000F6288" w:rsidP="009064CC">
      <w:pPr>
        <w:spacing w:line="240" w:lineRule="auto"/>
        <w:jc w:val="right"/>
        <w:rPr>
          <w:rFonts w:ascii="Times New Roman" w:hAnsi="Times New Roman" w:cs="Times New Roman"/>
        </w:rPr>
      </w:pPr>
      <w:r w:rsidRPr="00FA7BE9">
        <w:rPr>
          <w:rFonts w:ascii="Times New Roman" w:hAnsi="Times New Roman" w:cs="Times New Roman"/>
        </w:rPr>
        <w:t xml:space="preserve">CHEN Filippo </w:t>
      </w:r>
    </w:p>
    <w:p w:rsidR="00B41D74" w:rsidRPr="00716464" w:rsidRDefault="0014738E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356A2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026F" w:rsidRDefault="00EA026F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464" w:rsidRPr="00716464" w:rsidRDefault="00716464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6AE2" w:rsidRPr="00716464" w:rsidRDefault="009D6AE2" w:rsidP="004E1C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7F06" w:rsidRPr="00716464" w:rsidRDefault="00167F06" w:rsidP="004E1C95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sectPr w:rsidR="00167F06" w:rsidRPr="00716464" w:rsidSect="004E1C95">
      <w:type w:val="continuous"/>
      <w:pgSz w:w="12240" w:h="15840"/>
      <w:pgMar w:top="851" w:right="1418" w:bottom="1418" w:left="141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7F" w:rsidRDefault="00C9487F" w:rsidP="00EA026F">
      <w:pPr>
        <w:spacing w:after="0" w:line="240" w:lineRule="auto"/>
      </w:pPr>
      <w:r>
        <w:separator/>
      </w:r>
    </w:p>
  </w:endnote>
  <w:endnote w:type="continuationSeparator" w:id="0">
    <w:p w:rsidR="00C9487F" w:rsidRDefault="00C9487F" w:rsidP="00EA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4E" w:rsidRPr="00F46777" w:rsidRDefault="002B3B4E" w:rsidP="00F46777">
    <w:pPr>
      <w:pStyle w:val="Pieddepage"/>
    </w:pPr>
    <w:r>
      <w:t>PJ : 1 CV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7F" w:rsidRDefault="00C9487F" w:rsidP="00EA026F">
      <w:pPr>
        <w:spacing w:after="0" w:line="240" w:lineRule="auto"/>
      </w:pPr>
      <w:r>
        <w:separator/>
      </w:r>
    </w:p>
  </w:footnote>
  <w:footnote w:type="continuationSeparator" w:id="0">
    <w:p w:rsidR="00C9487F" w:rsidRDefault="00C9487F" w:rsidP="00EA0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EA026F"/>
    <w:rsid w:val="00026C31"/>
    <w:rsid w:val="000725C7"/>
    <w:rsid w:val="000816EB"/>
    <w:rsid w:val="00094259"/>
    <w:rsid w:val="000B3928"/>
    <w:rsid w:val="000C0AF4"/>
    <w:rsid w:val="000E7412"/>
    <w:rsid w:val="000F6288"/>
    <w:rsid w:val="00107CB0"/>
    <w:rsid w:val="001263FC"/>
    <w:rsid w:val="00130698"/>
    <w:rsid w:val="00146A47"/>
    <w:rsid w:val="0014738E"/>
    <w:rsid w:val="00151EA9"/>
    <w:rsid w:val="001527CA"/>
    <w:rsid w:val="0015505B"/>
    <w:rsid w:val="001554C2"/>
    <w:rsid w:val="001639B3"/>
    <w:rsid w:val="00167F06"/>
    <w:rsid w:val="00175448"/>
    <w:rsid w:val="001F653E"/>
    <w:rsid w:val="0020623C"/>
    <w:rsid w:val="002238FB"/>
    <w:rsid w:val="0023632D"/>
    <w:rsid w:val="00252DE4"/>
    <w:rsid w:val="00255C19"/>
    <w:rsid w:val="00256F41"/>
    <w:rsid w:val="002B3B4E"/>
    <w:rsid w:val="002C179A"/>
    <w:rsid w:val="002E3F1D"/>
    <w:rsid w:val="0031447B"/>
    <w:rsid w:val="00356A2F"/>
    <w:rsid w:val="003637A0"/>
    <w:rsid w:val="00376870"/>
    <w:rsid w:val="003A4D79"/>
    <w:rsid w:val="003D05A9"/>
    <w:rsid w:val="003D2B42"/>
    <w:rsid w:val="00412AD6"/>
    <w:rsid w:val="00454964"/>
    <w:rsid w:val="00455036"/>
    <w:rsid w:val="0045588C"/>
    <w:rsid w:val="00457A89"/>
    <w:rsid w:val="00477855"/>
    <w:rsid w:val="004B1575"/>
    <w:rsid w:val="004E1C95"/>
    <w:rsid w:val="004E394B"/>
    <w:rsid w:val="004F6A22"/>
    <w:rsid w:val="00512E46"/>
    <w:rsid w:val="0053281C"/>
    <w:rsid w:val="0057787D"/>
    <w:rsid w:val="00585A6B"/>
    <w:rsid w:val="005A6C89"/>
    <w:rsid w:val="005B7E82"/>
    <w:rsid w:val="005C024A"/>
    <w:rsid w:val="005E3408"/>
    <w:rsid w:val="005F290A"/>
    <w:rsid w:val="00616AC3"/>
    <w:rsid w:val="00651763"/>
    <w:rsid w:val="006760A1"/>
    <w:rsid w:val="00682C49"/>
    <w:rsid w:val="006B15DD"/>
    <w:rsid w:val="006E09A7"/>
    <w:rsid w:val="007065FB"/>
    <w:rsid w:val="00707EEA"/>
    <w:rsid w:val="00716464"/>
    <w:rsid w:val="0071761A"/>
    <w:rsid w:val="00737313"/>
    <w:rsid w:val="00754359"/>
    <w:rsid w:val="00762985"/>
    <w:rsid w:val="007770B2"/>
    <w:rsid w:val="00781323"/>
    <w:rsid w:val="00794247"/>
    <w:rsid w:val="007B4CBF"/>
    <w:rsid w:val="007C3F8C"/>
    <w:rsid w:val="007E2882"/>
    <w:rsid w:val="00802104"/>
    <w:rsid w:val="00814609"/>
    <w:rsid w:val="0081539D"/>
    <w:rsid w:val="00817133"/>
    <w:rsid w:val="008509B4"/>
    <w:rsid w:val="00865554"/>
    <w:rsid w:val="008776BB"/>
    <w:rsid w:val="00882D90"/>
    <w:rsid w:val="00886333"/>
    <w:rsid w:val="008A6E06"/>
    <w:rsid w:val="009064CC"/>
    <w:rsid w:val="0091565F"/>
    <w:rsid w:val="009254B5"/>
    <w:rsid w:val="009350BC"/>
    <w:rsid w:val="00973E37"/>
    <w:rsid w:val="00986AEF"/>
    <w:rsid w:val="00991835"/>
    <w:rsid w:val="009A594D"/>
    <w:rsid w:val="009B1E35"/>
    <w:rsid w:val="009D6AE2"/>
    <w:rsid w:val="009E487A"/>
    <w:rsid w:val="009F1554"/>
    <w:rsid w:val="00A11097"/>
    <w:rsid w:val="00A261A7"/>
    <w:rsid w:val="00A36F01"/>
    <w:rsid w:val="00A42CDD"/>
    <w:rsid w:val="00A80AEB"/>
    <w:rsid w:val="00AB7599"/>
    <w:rsid w:val="00AE012C"/>
    <w:rsid w:val="00AF2263"/>
    <w:rsid w:val="00AF57E1"/>
    <w:rsid w:val="00B100A2"/>
    <w:rsid w:val="00B13FEA"/>
    <w:rsid w:val="00B41D74"/>
    <w:rsid w:val="00B50C68"/>
    <w:rsid w:val="00B6275F"/>
    <w:rsid w:val="00B668D0"/>
    <w:rsid w:val="00B75833"/>
    <w:rsid w:val="00B83057"/>
    <w:rsid w:val="00B837D4"/>
    <w:rsid w:val="00BB17C1"/>
    <w:rsid w:val="00BC6172"/>
    <w:rsid w:val="00BC7706"/>
    <w:rsid w:val="00BE3CC1"/>
    <w:rsid w:val="00C1074E"/>
    <w:rsid w:val="00C40D5A"/>
    <w:rsid w:val="00C43AC6"/>
    <w:rsid w:val="00C53D90"/>
    <w:rsid w:val="00C55147"/>
    <w:rsid w:val="00C9487F"/>
    <w:rsid w:val="00CA3029"/>
    <w:rsid w:val="00CA4C2E"/>
    <w:rsid w:val="00CB30B7"/>
    <w:rsid w:val="00D26F2F"/>
    <w:rsid w:val="00D44AD4"/>
    <w:rsid w:val="00D55CB8"/>
    <w:rsid w:val="00D728BF"/>
    <w:rsid w:val="00D864D2"/>
    <w:rsid w:val="00D97A64"/>
    <w:rsid w:val="00DB3392"/>
    <w:rsid w:val="00DB67B9"/>
    <w:rsid w:val="00DC7EC8"/>
    <w:rsid w:val="00DD744A"/>
    <w:rsid w:val="00E04A91"/>
    <w:rsid w:val="00E73592"/>
    <w:rsid w:val="00E77003"/>
    <w:rsid w:val="00EA026F"/>
    <w:rsid w:val="00EA3D60"/>
    <w:rsid w:val="00EA4A2D"/>
    <w:rsid w:val="00EB4534"/>
    <w:rsid w:val="00F269AF"/>
    <w:rsid w:val="00F46777"/>
    <w:rsid w:val="00F93779"/>
    <w:rsid w:val="00FA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EA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Titre2">
    <w:name w:val="heading 2"/>
    <w:basedOn w:val="Normal"/>
    <w:link w:val="Titre2Car"/>
    <w:uiPriority w:val="9"/>
    <w:qFormat/>
    <w:rsid w:val="004E1C95"/>
    <w:pPr>
      <w:widowControl/>
      <w:overflowPunct/>
      <w:adjustRightInd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67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6777"/>
    <w:rPr>
      <w:rFonts w:cs="Calibri"/>
      <w:kern w:val="28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F467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6777"/>
    <w:rPr>
      <w:rFonts w:cs="Calibri"/>
      <w:kern w:val="28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4E1C95"/>
    <w:rPr>
      <w:rFonts w:ascii="Times New Roman" w:hAnsi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4E1C9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A110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7BA5E-3A92-465F-B6CF-D49369B0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sbeddai</dc:creator>
  <cp:lastModifiedBy>inter bazar</cp:lastModifiedBy>
  <cp:revision>2</cp:revision>
  <cp:lastPrinted>2013-10-28T16:23:00Z</cp:lastPrinted>
  <dcterms:created xsi:type="dcterms:W3CDTF">2015-05-17T16:45:00Z</dcterms:created>
  <dcterms:modified xsi:type="dcterms:W3CDTF">2015-05-17T16:45:00Z</dcterms:modified>
</cp:coreProperties>
</file>